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A6" w:rsidRPr="009C6304" w:rsidRDefault="002045CC" w:rsidP="002045CC">
      <w:pPr>
        <w:jc w:val="right"/>
        <w:rPr>
          <w:rFonts w:ascii="Times New Roman" w:hAnsi="Times New Roman" w:cs="Times New Roman"/>
          <w:sz w:val="20"/>
          <w:szCs w:val="20"/>
        </w:rPr>
      </w:pPr>
      <w:r w:rsidRPr="009C6304">
        <w:rPr>
          <w:rFonts w:ascii="Times New Roman" w:hAnsi="Times New Roman" w:cs="Times New Roman"/>
          <w:sz w:val="20"/>
          <w:szCs w:val="20"/>
        </w:rPr>
        <w:t>Załącznik nr</w:t>
      </w:r>
      <w:r w:rsidR="009C6304" w:rsidRPr="009C6304">
        <w:rPr>
          <w:rFonts w:ascii="Times New Roman" w:hAnsi="Times New Roman" w:cs="Times New Roman"/>
          <w:sz w:val="20"/>
          <w:szCs w:val="20"/>
        </w:rPr>
        <w:t xml:space="preserve"> 2</w:t>
      </w:r>
      <w:r w:rsidRPr="009C6304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:rsidR="002045CC" w:rsidRDefault="009C6304">
      <w:pPr>
        <w:rPr>
          <w:rFonts w:ascii="Times New Roman" w:hAnsi="Times New Roman" w:cs="Times New Roman"/>
          <w:sz w:val="24"/>
          <w:szCs w:val="24"/>
        </w:rPr>
      </w:pPr>
      <w:r w:rsidRPr="009C6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28" w:rsidRPr="009C6304" w:rsidRDefault="00823828">
      <w:pPr>
        <w:rPr>
          <w:rFonts w:ascii="Times New Roman" w:hAnsi="Times New Roman" w:cs="Times New Roman"/>
          <w:sz w:val="24"/>
          <w:szCs w:val="24"/>
        </w:rPr>
      </w:pPr>
    </w:p>
    <w:p w:rsidR="002045CC" w:rsidRPr="009C6304" w:rsidRDefault="002045CC" w:rsidP="00204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304">
        <w:rPr>
          <w:rFonts w:ascii="Times New Roman" w:hAnsi="Times New Roman" w:cs="Times New Roman"/>
          <w:b/>
          <w:sz w:val="24"/>
          <w:szCs w:val="24"/>
        </w:rPr>
        <w:t>„Zakup komputerów, oprogramowania i komputerowych urządzeń peryferyjnych w jednostkowej cenie nabycia do 10.000,00 zł”</w:t>
      </w:r>
      <w:r w:rsidRPr="009C6304">
        <w:rPr>
          <w:rFonts w:ascii="Times New Roman" w:hAnsi="Times New Roman" w:cs="Times New Roman"/>
          <w:sz w:val="24"/>
          <w:szCs w:val="24"/>
        </w:rPr>
        <w:t xml:space="preserve"> realizowane w ramach programu pn. „Kraszewski. Komputery dla bibliotek 2019” realizowanego przez Instytut Książki</w:t>
      </w:r>
    </w:p>
    <w:p w:rsidR="002045CC" w:rsidRDefault="002045CC">
      <w:pPr>
        <w:rPr>
          <w:rFonts w:ascii="Times New Roman" w:hAnsi="Times New Roman" w:cs="Times New Roman"/>
          <w:sz w:val="24"/>
          <w:szCs w:val="24"/>
        </w:rPr>
      </w:pPr>
    </w:p>
    <w:p w:rsidR="00823828" w:rsidRPr="009C6304" w:rsidRDefault="00823828">
      <w:pPr>
        <w:rPr>
          <w:rFonts w:ascii="Times New Roman" w:hAnsi="Times New Roman" w:cs="Times New Roman"/>
          <w:sz w:val="24"/>
          <w:szCs w:val="24"/>
        </w:rPr>
      </w:pPr>
    </w:p>
    <w:p w:rsidR="00823828" w:rsidRDefault="00823828" w:rsidP="00204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CC" w:rsidRPr="009C6304" w:rsidRDefault="009C6304" w:rsidP="00204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304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9C6304" w:rsidRDefault="009C6304" w:rsidP="009C6304">
      <w:pPr>
        <w:spacing w:line="300" w:lineRule="auto"/>
        <w:rPr>
          <w:rFonts w:ascii="Times New Roman" w:hAnsi="Times New Roman" w:cs="Times New Roman"/>
          <w:iCs/>
          <w:sz w:val="10"/>
          <w:szCs w:val="10"/>
          <w:u w:val="single"/>
        </w:rPr>
      </w:pPr>
    </w:p>
    <w:p w:rsidR="009C6304" w:rsidRDefault="009C6304" w:rsidP="009C6304">
      <w:pPr>
        <w:spacing w:line="300" w:lineRule="auto"/>
        <w:rPr>
          <w:rFonts w:ascii="Times New Roman" w:hAnsi="Times New Roman" w:cs="Times New Roman"/>
          <w:iCs/>
          <w:sz w:val="10"/>
          <w:szCs w:val="10"/>
          <w:u w:val="single"/>
        </w:rPr>
      </w:pPr>
    </w:p>
    <w:p w:rsidR="009C6304" w:rsidRPr="009C6304" w:rsidRDefault="009C6304" w:rsidP="009C6304">
      <w:pPr>
        <w:spacing w:line="300" w:lineRule="auto"/>
        <w:rPr>
          <w:rFonts w:ascii="Times New Roman" w:hAnsi="Times New Roman" w:cs="Times New Roman"/>
          <w:iCs/>
          <w:sz w:val="10"/>
          <w:szCs w:val="10"/>
          <w:u w:val="single"/>
        </w:rPr>
      </w:pPr>
    </w:p>
    <w:p w:rsidR="009C6304" w:rsidRPr="009F496C" w:rsidRDefault="009C6304" w:rsidP="009C6304">
      <w:pPr>
        <w:pStyle w:val="Akapitzlist"/>
        <w:widowControl w:val="0"/>
        <w:numPr>
          <w:ilvl w:val="0"/>
          <w:numId w:val="3"/>
        </w:numPr>
        <w:jc w:val="both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F49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Dane dotyczące Zamawiającego:</w:t>
      </w:r>
    </w:p>
    <w:p w:rsidR="009C6304" w:rsidRPr="009C6304" w:rsidRDefault="009C6304" w:rsidP="009C6304">
      <w:pPr>
        <w:pStyle w:val="Akapitzlist"/>
        <w:widowControl w:val="0"/>
        <w:ind w:left="1080"/>
        <w:jc w:val="both"/>
        <w:outlineLvl w:val="3"/>
        <w:rPr>
          <w:rFonts w:ascii="Times New Roman" w:hAnsi="Times New Roman" w:cs="Times New Roman"/>
          <w:b/>
          <w:bCs/>
          <w:color w:val="000000" w:themeColor="text1"/>
        </w:rPr>
      </w:pPr>
    </w:p>
    <w:p w:rsidR="009C6304" w:rsidRPr="009C6304" w:rsidRDefault="009C6304" w:rsidP="009C6304">
      <w:pPr>
        <w:widowControl w:val="0"/>
        <w:ind w:left="426" w:hanging="142"/>
        <w:jc w:val="both"/>
        <w:outlineLvl w:val="3"/>
        <w:rPr>
          <w:rFonts w:ascii="Times New Roman" w:hAnsi="Times New Roman" w:cs="Times New Roman"/>
          <w:bCs/>
          <w:color w:val="000000" w:themeColor="text1"/>
        </w:rPr>
      </w:pPr>
      <w:r w:rsidRPr="009C6304">
        <w:rPr>
          <w:rFonts w:ascii="Times New Roman" w:hAnsi="Times New Roman" w:cs="Times New Roman"/>
          <w:b/>
          <w:bCs/>
          <w:color w:val="000000" w:themeColor="text1"/>
        </w:rPr>
        <w:t xml:space="preserve">Gminna Biblioteka i Dom Kultury w Karczmiskach </w:t>
      </w:r>
      <w:r w:rsidRPr="009C6304">
        <w:rPr>
          <w:rFonts w:ascii="Times New Roman" w:hAnsi="Times New Roman" w:cs="Times New Roman"/>
          <w:bCs/>
          <w:color w:val="000000" w:themeColor="text1"/>
        </w:rPr>
        <w:t>zwany dalej</w:t>
      </w:r>
      <w:r w:rsidRPr="009C630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C6304">
        <w:rPr>
          <w:rFonts w:ascii="Times New Roman" w:hAnsi="Times New Roman" w:cs="Times New Roman"/>
          <w:bCs/>
          <w:color w:val="000000" w:themeColor="text1"/>
        </w:rPr>
        <w:t>„Zamawiającym”</w:t>
      </w:r>
    </w:p>
    <w:p w:rsidR="009C6304" w:rsidRPr="009C6304" w:rsidRDefault="009C6304" w:rsidP="009C6304">
      <w:pPr>
        <w:widowControl w:val="0"/>
        <w:ind w:left="426" w:hanging="142"/>
        <w:jc w:val="both"/>
        <w:outlineLvl w:val="3"/>
        <w:rPr>
          <w:rFonts w:ascii="Times New Roman" w:hAnsi="Times New Roman" w:cs="Times New Roman"/>
          <w:bCs/>
          <w:color w:val="000000" w:themeColor="text1"/>
        </w:rPr>
      </w:pPr>
      <w:r w:rsidRPr="009C6304">
        <w:rPr>
          <w:rFonts w:ascii="Times New Roman" w:hAnsi="Times New Roman" w:cs="Times New Roman"/>
          <w:bCs/>
          <w:color w:val="000000" w:themeColor="text1"/>
        </w:rPr>
        <w:t>Ul. Centralna 6, Karczmiska Pierwsze</w:t>
      </w:r>
      <w:r w:rsidR="009F496C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Pr="009C6304">
        <w:rPr>
          <w:rFonts w:ascii="Times New Roman" w:hAnsi="Times New Roman" w:cs="Times New Roman"/>
          <w:bCs/>
          <w:color w:val="000000" w:themeColor="text1"/>
        </w:rPr>
        <w:t xml:space="preserve">24-310 Karczmiska </w:t>
      </w:r>
    </w:p>
    <w:p w:rsidR="00823828" w:rsidRDefault="009C6304" w:rsidP="009C6304">
      <w:pPr>
        <w:widowControl w:val="0"/>
        <w:ind w:left="426" w:hanging="142"/>
        <w:jc w:val="both"/>
        <w:outlineLvl w:val="3"/>
        <w:rPr>
          <w:rFonts w:ascii="Times New Roman" w:hAnsi="Times New Roman" w:cs="Times New Roman"/>
          <w:bCs/>
          <w:color w:val="000000" w:themeColor="text1"/>
        </w:rPr>
      </w:pPr>
      <w:r w:rsidRPr="009C6304">
        <w:rPr>
          <w:rFonts w:ascii="Times New Roman" w:hAnsi="Times New Roman" w:cs="Times New Roman"/>
          <w:bCs/>
          <w:color w:val="000000" w:themeColor="text1"/>
        </w:rPr>
        <w:t xml:space="preserve">NIP: 717-183-06-05, </w:t>
      </w:r>
      <w:r w:rsidR="009F496C">
        <w:rPr>
          <w:rFonts w:ascii="Times New Roman" w:hAnsi="Times New Roman" w:cs="Times New Roman"/>
          <w:bCs/>
          <w:color w:val="000000" w:themeColor="text1"/>
        </w:rPr>
        <w:tab/>
      </w:r>
      <w:r w:rsidRPr="009C6304">
        <w:rPr>
          <w:rFonts w:ascii="Times New Roman" w:hAnsi="Times New Roman" w:cs="Times New Roman"/>
          <w:bCs/>
          <w:color w:val="000000" w:themeColor="text1"/>
        </w:rPr>
        <w:t>REGON: 360384929</w:t>
      </w:r>
      <w:r w:rsidR="009F496C">
        <w:rPr>
          <w:rFonts w:ascii="Times New Roman" w:hAnsi="Times New Roman" w:cs="Times New Roman"/>
          <w:bCs/>
          <w:color w:val="000000" w:themeColor="text1"/>
        </w:rPr>
        <w:tab/>
      </w:r>
      <w:r w:rsidR="009F496C">
        <w:rPr>
          <w:rFonts w:ascii="Times New Roman" w:hAnsi="Times New Roman" w:cs="Times New Roman"/>
          <w:bCs/>
          <w:color w:val="000000" w:themeColor="text1"/>
        </w:rPr>
        <w:tab/>
      </w:r>
    </w:p>
    <w:p w:rsidR="009C6304" w:rsidRDefault="009F496C" w:rsidP="009C6304">
      <w:pPr>
        <w:widowControl w:val="0"/>
        <w:ind w:left="426" w:hanging="142"/>
        <w:jc w:val="both"/>
        <w:outlineLvl w:val="3"/>
        <w:rPr>
          <w:rFonts w:ascii="Times New Roman" w:hAnsi="Times New Roman" w:cs="Times New Roman"/>
          <w:color w:val="0070C0"/>
          <w:u w:val="single"/>
        </w:rPr>
      </w:pPr>
      <w:r>
        <w:rPr>
          <w:rFonts w:ascii="Times New Roman" w:hAnsi="Times New Roman" w:cs="Times New Roman"/>
          <w:bCs/>
          <w:color w:val="000000" w:themeColor="text1"/>
        </w:rPr>
        <w:t>a</w:t>
      </w:r>
      <w:r w:rsidR="009C6304" w:rsidRPr="009C6304">
        <w:rPr>
          <w:rFonts w:ascii="Times New Roman" w:hAnsi="Times New Roman" w:cs="Times New Roman"/>
          <w:bCs/>
          <w:color w:val="000000" w:themeColor="text1"/>
        </w:rPr>
        <w:t xml:space="preserve">dres poczty elektronicznej: </w:t>
      </w:r>
      <w:hyperlink r:id="rId8" w:history="1">
        <w:r w:rsidR="009C6304" w:rsidRPr="0024578F">
          <w:rPr>
            <w:rStyle w:val="Hipercze"/>
            <w:rFonts w:ascii="Times New Roman" w:hAnsi="Times New Roman" w:cs="Times New Roman"/>
          </w:rPr>
          <w:t>gbidk.karczmiska@interia.pl</w:t>
        </w:r>
      </w:hyperlink>
    </w:p>
    <w:p w:rsidR="00823828" w:rsidRDefault="00823828" w:rsidP="009C6304">
      <w:pPr>
        <w:widowControl w:val="0"/>
        <w:ind w:left="426" w:hanging="142"/>
        <w:jc w:val="both"/>
        <w:outlineLvl w:val="3"/>
        <w:rPr>
          <w:rFonts w:ascii="Times New Roman" w:hAnsi="Times New Roman" w:cs="Times New Roman"/>
          <w:color w:val="0070C0"/>
          <w:u w:val="single"/>
        </w:rPr>
      </w:pPr>
    </w:p>
    <w:p w:rsidR="009C6304" w:rsidRPr="009C6304" w:rsidRDefault="009C6304" w:rsidP="009C6304">
      <w:pPr>
        <w:spacing w:line="300" w:lineRule="auto"/>
        <w:rPr>
          <w:rFonts w:ascii="Times New Roman" w:hAnsi="Times New Roman" w:cs="Times New Roman"/>
          <w:iCs/>
          <w:sz w:val="11"/>
          <w:szCs w:val="11"/>
          <w:u w:val="single"/>
        </w:rPr>
      </w:pPr>
    </w:p>
    <w:p w:rsidR="009C6304" w:rsidRPr="009F496C" w:rsidRDefault="009C6304" w:rsidP="009C6304">
      <w:pPr>
        <w:pStyle w:val="Akapitzlist"/>
        <w:widowControl w:val="0"/>
        <w:numPr>
          <w:ilvl w:val="0"/>
          <w:numId w:val="3"/>
        </w:numPr>
        <w:jc w:val="both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F49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Dane  Wykonawcy</w:t>
      </w:r>
    </w:p>
    <w:p w:rsidR="009C6304" w:rsidRPr="009C6304" w:rsidRDefault="009C6304" w:rsidP="009C6304">
      <w:pPr>
        <w:pStyle w:val="Akapitzlist"/>
        <w:tabs>
          <w:tab w:val="left" w:pos="426"/>
        </w:tabs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13"/>
          <w:szCs w:val="13"/>
        </w:rPr>
      </w:pPr>
    </w:p>
    <w:p w:rsidR="009C6304" w:rsidRPr="009C6304" w:rsidRDefault="009C6304" w:rsidP="009C6304">
      <w:pPr>
        <w:pStyle w:val="Tekstpodstawowy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9C6304">
        <w:rPr>
          <w:rFonts w:ascii="Times New Roman" w:hAnsi="Times New Roman" w:cs="Times New Roman"/>
          <w:iCs/>
          <w:sz w:val="24"/>
          <w:szCs w:val="24"/>
        </w:rPr>
        <w:t xml:space="preserve">1. Nazwa </w:t>
      </w:r>
      <w:r w:rsidRPr="009C6304">
        <w:rPr>
          <w:rFonts w:ascii="Times New Roman" w:hAnsi="Times New Roman" w:cs="Times New Roman"/>
          <w:sz w:val="24"/>
          <w:szCs w:val="24"/>
        </w:rPr>
        <w:t>albo imię i nazwisko</w:t>
      </w:r>
      <w:r w:rsidRPr="009C6304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9C6304" w:rsidRPr="009F496C" w:rsidRDefault="009F496C" w:rsidP="009C6304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……………………………………..............</w:t>
      </w:r>
      <w:r w:rsidR="009C6304" w:rsidRPr="009F496C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..........................................................................................</w:t>
      </w:r>
    </w:p>
    <w:p w:rsidR="009C6304" w:rsidRPr="009F496C" w:rsidRDefault="009C6304" w:rsidP="009C6304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F496C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</w:t>
      </w:r>
      <w:r w:rsidR="009F496C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</w:t>
      </w:r>
      <w:r w:rsidRPr="009F496C">
        <w:rPr>
          <w:rFonts w:ascii="Times New Roman" w:hAnsi="Times New Roman" w:cs="Times New Roman"/>
          <w:b w:val="0"/>
          <w:iCs/>
          <w:sz w:val="24"/>
          <w:szCs w:val="24"/>
        </w:rPr>
        <w:t>....................</w:t>
      </w:r>
    </w:p>
    <w:p w:rsidR="009C6304" w:rsidRPr="009C6304" w:rsidRDefault="009C6304" w:rsidP="009C6304">
      <w:pPr>
        <w:ind w:left="284" w:hanging="142"/>
        <w:rPr>
          <w:rFonts w:ascii="Times New Roman" w:hAnsi="Times New Roman" w:cs="Times New Roman"/>
        </w:rPr>
      </w:pPr>
      <w:r w:rsidRPr="009C6304">
        <w:rPr>
          <w:rFonts w:ascii="Times New Roman" w:hAnsi="Times New Roman" w:cs="Times New Roman"/>
        </w:rPr>
        <w:t>Siedziba albo miejsce zamieszkania i adres Wykonawcy:</w:t>
      </w:r>
    </w:p>
    <w:p w:rsidR="009F496C" w:rsidRPr="009F496C" w:rsidRDefault="009F496C" w:rsidP="009F496C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……………………………………..............</w:t>
      </w:r>
      <w:r w:rsidRPr="009F496C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..........................................................................................</w:t>
      </w:r>
    </w:p>
    <w:p w:rsidR="009F496C" w:rsidRPr="009F496C" w:rsidRDefault="009F496C" w:rsidP="009F496C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F496C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</w:t>
      </w:r>
      <w:r w:rsidRPr="009F496C">
        <w:rPr>
          <w:rFonts w:ascii="Times New Roman" w:hAnsi="Times New Roman" w:cs="Times New Roman"/>
          <w:b w:val="0"/>
          <w:iCs/>
          <w:sz w:val="24"/>
          <w:szCs w:val="24"/>
        </w:rPr>
        <w:t>....................</w:t>
      </w:r>
    </w:p>
    <w:p w:rsidR="009C6304" w:rsidRPr="009C6304" w:rsidRDefault="009C6304" w:rsidP="009C6304">
      <w:pPr>
        <w:spacing w:line="360" w:lineRule="auto"/>
        <w:ind w:left="284" w:hanging="142"/>
        <w:rPr>
          <w:rFonts w:ascii="Times New Roman" w:hAnsi="Times New Roman" w:cs="Times New Roman"/>
          <w:iCs/>
        </w:rPr>
      </w:pPr>
      <w:r w:rsidRPr="009C6304">
        <w:rPr>
          <w:rFonts w:ascii="Times New Roman" w:hAnsi="Times New Roman" w:cs="Times New Roman"/>
          <w:iCs/>
        </w:rPr>
        <w:t>NIP ……………….</w:t>
      </w:r>
      <w:r w:rsidR="00823828">
        <w:rPr>
          <w:rFonts w:ascii="Times New Roman" w:hAnsi="Times New Roman" w:cs="Times New Roman"/>
          <w:iCs/>
        </w:rPr>
        <w:t>…………..…….……..…</w:t>
      </w:r>
      <w:r>
        <w:rPr>
          <w:rFonts w:ascii="Times New Roman" w:hAnsi="Times New Roman" w:cs="Times New Roman"/>
          <w:iCs/>
        </w:rPr>
        <w:t>….,</w:t>
      </w:r>
      <w:r w:rsidR="00823828">
        <w:rPr>
          <w:rFonts w:ascii="Times New Roman" w:hAnsi="Times New Roman" w:cs="Times New Roman"/>
          <w:iCs/>
        </w:rPr>
        <w:t xml:space="preserve">  </w:t>
      </w:r>
      <w:r w:rsidRPr="009C6304">
        <w:rPr>
          <w:rFonts w:ascii="Times New Roman" w:hAnsi="Times New Roman" w:cs="Times New Roman"/>
          <w:iCs/>
        </w:rPr>
        <w:t>REGON..............................................................................</w:t>
      </w:r>
    </w:p>
    <w:p w:rsidR="00823828" w:rsidRDefault="00823828" w:rsidP="009C6304">
      <w:pPr>
        <w:spacing w:line="360" w:lineRule="auto"/>
        <w:ind w:left="142"/>
        <w:jc w:val="both"/>
        <w:rPr>
          <w:rFonts w:ascii="Times New Roman" w:hAnsi="Times New Roman" w:cs="Times New Roman"/>
          <w:iCs/>
          <w:u w:val="single"/>
        </w:rPr>
      </w:pPr>
    </w:p>
    <w:p w:rsidR="009C6304" w:rsidRPr="009C6304" w:rsidRDefault="009C6304" w:rsidP="009C6304">
      <w:pPr>
        <w:spacing w:line="360" w:lineRule="auto"/>
        <w:ind w:left="142"/>
        <w:jc w:val="both"/>
        <w:rPr>
          <w:rFonts w:ascii="Times New Roman" w:hAnsi="Times New Roman" w:cs="Times New Roman"/>
          <w:iCs/>
          <w:u w:val="single"/>
        </w:rPr>
      </w:pPr>
      <w:r w:rsidRPr="009C6304">
        <w:rPr>
          <w:rFonts w:ascii="Times New Roman" w:hAnsi="Times New Roman" w:cs="Times New Roman"/>
          <w:iCs/>
          <w:u w:val="single"/>
        </w:rPr>
        <w:t>Dane teleadresowe na które należy przekazywać korespondencję związaną</w:t>
      </w:r>
      <w:r w:rsidR="009F496C">
        <w:rPr>
          <w:rFonts w:ascii="Times New Roman" w:hAnsi="Times New Roman" w:cs="Times New Roman"/>
          <w:iCs/>
          <w:u w:val="single"/>
        </w:rPr>
        <w:t xml:space="preserve"> </w:t>
      </w:r>
      <w:r w:rsidRPr="009C6304">
        <w:rPr>
          <w:rFonts w:ascii="Times New Roman" w:hAnsi="Times New Roman" w:cs="Times New Roman"/>
          <w:iCs/>
          <w:u w:val="single"/>
        </w:rPr>
        <w:t xml:space="preserve">z niniejszym postępowaniem: </w:t>
      </w:r>
    </w:p>
    <w:p w:rsidR="009C6304" w:rsidRPr="00823828" w:rsidRDefault="009C6304" w:rsidP="009C6304">
      <w:pPr>
        <w:numPr>
          <w:ilvl w:val="0"/>
          <w:numId w:val="2"/>
        </w:numPr>
        <w:spacing w:line="360" w:lineRule="auto"/>
        <w:ind w:left="284" w:hanging="142"/>
        <w:rPr>
          <w:rFonts w:ascii="Times New Roman" w:hAnsi="Times New Roman" w:cs="Times New Roman"/>
          <w:bCs/>
          <w:iCs/>
        </w:rPr>
      </w:pPr>
      <w:r w:rsidRPr="00823828">
        <w:rPr>
          <w:rFonts w:ascii="Times New Roman" w:hAnsi="Times New Roman" w:cs="Times New Roman"/>
          <w:iCs/>
        </w:rPr>
        <w:t>adres korespondencyjny: …………………………………………</w:t>
      </w:r>
      <w:r w:rsidR="009F496C" w:rsidRPr="00823828">
        <w:rPr>
          <w:rFonts w:ascii="Times New Roman" w:hAnsi="Times New Roman" w:cs="Times New Roman"/>
          <w:iCs/>
        </w:rPr>
        <w:t>……………………….</w:t>
      </w:r>
      <w:r w:rsidRPr="00823828">
        <w:rPr>
          <w:rFonts w:ascii="Times New Roman" w:hAnsi="Times New Roman" w:cs="Times New Roman"/>
          <w:iCs/>
        </w:rPr>
        <w:t>……………………………………………</w:t>
      </w:r>
    </w:p>
    <w:p w:rsidR="009C6304" w:rsidRPr="009F496C" w:rsidRDefault="009C6304" w:rsidP="009C6304">
      <w:pPr>
        <w:numPr>
          <w:ilvl w:val="0"/>
          <w:numId w:val="2"/>
        </w:numPr>
        <w:spacing w:line="360" w:lineRule="auto"/>
        <w:ind w:left="284" w:hanging="142"/>
        <w:rPr>
          <w:rFonts w:ascii="Times New Roman" w:hAnsi="Times New Roman" w:cs="Times New Roman"/>
          <w:iCs/>
        </w:rPr>
      </w:pPr>
      <w:r w:rsidRPr="00823828">
        <w:rPr>
          <w:rFonts w:ascii="Times New Roman" w:hAnsi="Times New Roman" w:cs="Times New Roman"/>
          <w:bCs/>
          <w:iCs/>
        </w:rPr>
        <w:t xml:space="preserve">numer telefonu: </w:t>
      </w:r>
      <w:r w:rsidRPr="00823828">
        <w:rPr>
          <w:rFonts w:ascii="Times New Roman" w:hAnsi="Times New Roman" w:cs="Times New Roman"/>
          <w:iCs/>
        </w:rPr>
        <w:t>…………..………………………………</w:t>
      </w:r>
      <w:r w:rsidR="009F496C" w:rsidRPr="00823828">
        <w:rPr>
          <w:rFonts w:ascii="Times New Roman" w:hAnsi="Times New Roman" w:cs="Times New Roman"/>
          <w:iCs/>
        </w:rPr>
        <w:t xml:space="preserve"> </w:t>
      </w:r>
      <w:r w:rsidRPr="00823828">
        <w:rPr>
          <w:rFonts w:ascii="Times New Roman" w:hAnsi="Times New Roman" w:cs="Times New Roman"/>
          <w:iCs/>
        </w:rPr>
        <w:t>e-mail</w:t>
      </w:r>
      <w:r w:rsidRPr="00823828">
        <w:rPr>
          <w:rFonts w:ascii="Times New Roman" w:hAnsi="Times New Roman" w:cs="Times New Roman"/>
          <w:bCs/>
          <w:iCs/>
        </w:rPr>
        <w:t>:………………………</w:t>
      </w:r>
      <w:r w:rsidR="009F496C" w:rsidRPr="00823828">
        <w:rPr>
          <w:rFonts w:ascii="Times New Roman" w:hAnsi="Times New Roman" w:cs="Times New Roman"/>
          <w:bCs/>
          <w:iCs/>
        </w:rPr>
        <w:t>...</w:t>
      </w:r>
      <w:r w:rsidRPr="00823828">
        <w:rPr>
          <w:rFonts w:ascii="Times New Roman" w:hAnsi="Times New Roman" w:cs="Times New Roman"/>
          <w:bCs/>
          <w:iCs/>
        </w:rPr>
        <w:t>……............</w:t>
      </w:r>
      <w:r w:rsidR="00823828">
        <w:rPr>
          <w:rFonts w:ascii="Times New Roman" w:hAnsi="Times New Roman" w:cs="Times New Roman"/>
          <w:bCs/>
          <w:iCs/>
        </w:rPr>
        <w:t>.....</w:t>
      </w:r>
    </w:p>
    <w:p w:rsidR="00823828" w:rsidRDefault="00823828" w:rsidP="009C6304">
      <w:pPr>
        <w:spacing w:line="360" w:lineRule="auto"/>
        <w:ind w:left="284" w:hanging="142"/>
        <w:rPr>
          <w:rFonts w:ascii="Times New Roman" w:hAnsi="Times New Roman" w:cs="Times New Roman"/>
          <w:iCs/>
        </w:rPr>
      </w:pPr>
    </w:p>
    <w:p w:rsidR="009C6304" w:rsidRPr="009C6304" w:rsidRDefault="009C6304" w:rsidP="009C6304">
      <w:pPr>
        <w:spacing w:line="360" w:lineRule="auto"/>
        <w:ind w:left="284" w:hanging="142"/>
        <w:rPr>
          <w:rFonts w:ascii="Times New Roman" w:hAnsi="Times New Roman" w:cs="Times New Roman"/>
          <w:iCs/>
        </w:rPr>
      </w:pPr>
      <w:r w:rsidRPr="009C6304">
        <w:rPr>
          <w:rFonts w:ascii="Times New Roman" w:hAnsi="Times New Roman" w:cs="Times New Roman"/>
          <w:iCs/>
        </w:rPr>
        <w:t>Osoba upoważniona do reprezentacji Wykonawcy/-ów i podpisująca ofertę:</w:t>
      </w:r>
    </w:p>
    <w:p w:rsidR="009F496C" w:rsidRPr="009F496C" w:rsidRDefault="009F496C" w:rsidP="009F496C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……………………………………..............</w:t>
      </w:r>
      <w:r w:rsidRPr="009F496C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..........................................................................................</w:t>
      </w:r>
    </w:p>
    <w:p w:rsidR="009C6304" w:rsidRPr="009C6304" w:rsidRDefault="009C6304" w:rsidP="009C6304">
      <w:pPr>
        <w:pStyle w:val="Tekstpodstawowy"/>
        <w:ind w:left="284" w:hanging="142"/>
        <w:rPr>
          <w:rFonts w:ascii="Times New Roman" w:hAnsi="Times New Roman" w:cs="Times New Roman"/>
          <w:b w:val="0"/>
          <w:sz w:val="11"/>
          <w:szCs w:val="11"/>
        </w:rPr>
      </w:pPr>
    </w:p>
    <w:p w:rsidR="009C6304" w:rsidRPr="009C6304" w:rsidRDefault="009C6304" w:rsidP="009C6304">
      <w:pPr>
        <w:pStyle w:val="Tekstpodstawowy"/>
        <w:ind w:left="284" w:hanging="142"/>
        <w:rPr>
          <w:rFonts w:ascii="Times New Roman" w:hAnsi="Times New Roman" w:cs="Times New Roman"/>
          <w:b w:val="0"/>
          <w:sz w:val="24"/>
          <w:szCs w:val="24"/>
        </w:rPr>
      </w:pPr>
      <w:r w:rsidRPr="009C6304">
        <w:rPr>
          <w:rFonts w:ascii="Times New Roman" w:hAnsi="Times New Roman" w:cs="Times New Roman"/>
          <w:b w:val="0"/>
          <w:sz w:val="24"/>
          <w:szCs w:val="24"/>
        </w:rPr>
        <w:t xml:space="preserve">Osoba odpowiedzialna za kontakty z Zamawiającym: </w:t>
      </w:r>
    </w:p>
    <w:p w:rsidR="00823828" w:rsidRDefault="009F496C" w:rsidP="00823828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……………………………………..............</w:t>
      </w:r>
      <w:r w:rsidRPr="009F496C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</w:t>
      </w:r>
    </w:p>
    <w:p w:rsidR="00823828" w:rsidRDefault="00823828" w:rsidP="00823828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823828" w:rsidRDefault="00823828" w:rsidP="00823828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823828" w:rsidRDefault="00823828" w:rsidP="00823828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823828" w:rsidRDefault="00823828" w:rsidP="00823828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823828" w:rsidRDefault="00823828" w:rsidP="00823828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9C6304" w:rsidRDefault="009C6304" w:rsidP="00823828">
      <w:pPr>
        <w:pStyle w:val="Tekstpodstawowy"/>
        <w:numPr>
          <w:ilvl w:val="0"/>
          <w:numId w:val="3"/>
        </w:numPr>
        <w:spacing w:line="276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823828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lastRenderedPageBreak/>
        <w:t>Oferowany przedmiot zamówienia</w:t>
      </w:r>
    </w:p>
    <w:p w:rsidR="00823828" w:rsidRPr="00823828" w:rsidRDefault="00823828" w:rsidP="00823828">
      <w:pPr>
        <w:pStyle w:val="Tekstpodstawowy"/>
        <w:spacing w:line="276" w:lineRule="auto"/>
        <w:ind w:left="284" w:hanging="142"/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</w:pPr>
    </w:p>
    <w:p w:rsidR="009C6304" w:rsidRDefault="009C6304" w:rsidP="00823828">
      <w:pPr>
        <w:jc w:val="both"/>
        <w:rPr>
          <w:rFonts w:ascii="Times New Roman" w:hAnsi="Times New Roman" w:cs="Times New Roman"/>
          <w:sz w:val="24"/>
          <w:szCs w:val="24"/>
        </w:rPr>
      </w:pPr>
      <w:r w:rsidRPr="001F1344">
        <w:rPr>
          <w:rFonts w:ascii="Cambria" w:hAnsi="Cambria" w:cs="Arial"/>
          <w:iCs/>
        </w:rPr>
        <w:t xml:space="preserve">W związku </w:t>
      </w:r>
      <w:r>
        <w:rPr>
          <w:rFonts w:ascii="Cambria" w:hAnsi="Cambria" w:cs="Arial"/>
          <w:iCs/>
        </w:rPr>
        <w:t>postępowaniem o udzielenie zamówienia</w:t>
      </w:r>
      <w:r w:rsidRPr="001F1344">
        <w:rPr>
          <w:rFonts w:ascii="Cambria" w:hAnsi="Cambria" w:cs="Arial"/>
          <w:iCs/>
        </w:rPr>
        <w:t xml:space="preserve"> pn.:</w:t>
      </w:r>
      <w:r>
        <w:rPr>
          <w:rFonts w:ascii="Cambria" w:hAnsi="Cambria" w:cs="Arial"/>
          <w:iCs/>
        </w:rPr>
        <w:t xml:space="preserve"> </w:t>
      </w:r>
      <w:r w:rsidRPr="009C6304">
        <w:rPr>
          <w:rFonts w:ascii="Times New Roman" w:hAnsi="Times New Roman" w:cs="Times New Roman"/>
          <w:b/>
          <w:sz w:val="24"/>
          <w:szCs w:val="24"/>
        </w:rPr>
        <w:t>„Zakup komputerów, oprogramowania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C6304">
        <w:rPr>
          <w:rFonts w:ascii="Times New Roman" w:hAnsi="Times New Roman" w:cs="Times New Roman"/>
          <w:b/>
          <w:sz w:val="24"/>
          <w:szCs w:val="24"/>
        </w:rPr>
        <w:t>komputerowych urządzeń peryferyjnych w jednostkowej cenie nabycia do 10.000,00 zł”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30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6304">
        <w:rPr>
          <w:rFonts w:ascii="Times New Roman" w:hAnsi="Times New Roman" w:cs="Times New Roman"/>
          <w:sz w:val="24"/>
          <w:szCs w:val="24"/>
        </w:rPr>
        <w:t>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304">
        <w:rPr>
          <w:rFonts w:ascii="Times New Roman" w:hAnsi="Times New Roman" w:cs="Times New Roman"/>
          <w:sz w:val="24"/>
          <w:szCs w:val="24"/>
        </w:rPr>
        <w:t>pn. „Kraszewski. Komputery dla bibliotek 2019” realizowanego przez Instytut Książki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3828" w:rsidRPr="009C6304" w:rsidRDefault="00823828" w:rsidP="00823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304" w:rsidRDefault="009C6304" w:rsidP="009C6304">
      <w:pPr>
        <w:jc w:val="both"/>
        <w:rPr>
          <w:rFonts w:ascii="Cambria" w:hAnsi="Cambria"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="009F496C">
        <w:rPr>
          <w:rFonts w:ascii="Cambria" w:hAnsi="Cambria" w:cs="Arial"/>
          <w:iCs/>
        </w:rPr>
        <w:t xml:space="preserve">zamówienia </w:t>
      </w:r>
      <w:r w:rsidRPr="00823828">
        <w:rPr>
          <w:rFonts w:ascii="Cambria" w:hAnsi="Cambria" w:cs="Arial"/>
          <w:bCs/>
          <w:iCs/>
        </w:rPr>
        <w:t xml:space="preserve">za cenę </w:t>
      </w:r>
      <w:r w:rsidR="00823828">
        <w:rPr>
          <w:rFonts w:ascii="Cambria" w:hAnsi="Cambria" w:cs="Arial"/>
          <w:bCs/>
          <w:iCs/>
        </w:rPr>
        <w:t>ofertową</w:t>
      </w:r>
      <w:r w:rsidRPr="00823828">
        <w:rPr>
          <w:rFonts w:ascii="Cambria" w:hAnsi="Cambria" w:cs="Arial"/>
          <w:bCs/>
          <w:iCs/>
        </w:rPr>
        <w:t xml:space="preserve">, </w:t>
      </w:r>
      <w:r w:rsidRPr="00823828">
        <w:rPr>
          <w:rFonts w:ascii="Cambria" w:hAnsi="Cambria"/>
          <w:bCs/>
        </w:rPr>
        <w:t>która</w:t>
      </w:r>
      <w:r w:rsidRPr="00A17209">
        <w:rPr>
          <w:rFonts w:ascii="Cambria" w:hAnsi="Cambria"/>
          <w:b/>
          <w:bCs/>
        </w:rPr>
        <w:t xml:space="preserve"> </w:t>
      </w:r>
      <w:r w:rsidRPr="00A17209">
        <w:rPr>
          <w:rFonts w:ascii="Cambria" w:hAnsi="Cambria"/>
        </w:rPr>
        <w:t xml:space="preserve">stanowi całkowite wynagrodzenie Wykonawcy, uwzględniające wszystkie koszty związane z realizacją przedmiotu zamówienia zgodnie z postanowieniami opisanymi w </w:t>
      </w:r>
      <w:r>
        <w:rPr>
          <w:rFonts w:ascii="Cambria" w:hAnsi="Cambria"/>
        </w:rPr>
        <w:t>zapytaniu ofertowym</w:t>
      </w:r>
      <w:r w:rsidRPr="00A17209">
        <w:rPr>
          <w:rFonts w:ascii="Cambria" w:hAnsi="Cambria"/>
        </w:rPr>
        <w:t xml:space="preserve"> i została wyliczona zgodnie ze sposobem podanym przez Zamawiającego w wypełnion</w:t>
      </w:r>
      <w:r w:rsidR="00823828">
        <w:rPr>
          <w:rFonts w:ascii="Cambria" w:hAnsi="Cambria"/>
        </w:rPr>
        <w:t>ej</w:t>
      </w:r>
      <w:r>
        <w:rPr>
          <w:rFonts w:ascii="Cambria" w:hAnsi="Cambria"/>
        </w:rPr>
        <w:t xml:space="preserve"> poniżej tabeli.</w:t>
      </w:r>
    </w:p>
    <w:p w:rsidR="009C6304" w:rsidRDefault="009C6304">
      <w:pPr>
        <w:rPr>
          <w:rFonts w:ascii="Times New Roman" w:hAnsi="Times New Roman" w:cs="Times New Roman"/>
          <w:sz w:val="24"/>
          <w:szCs w:val="24"/>
        </w:rPr>
      </w:pPr>
    </w:p>
    <w:p w:rsidR="00823828" w:rsidRDefault="008238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3305"/>
        <w:gridCol w:w="850"/>
        <w:gridCol w:w="1418"/>
        <w:gridCol w:w="992"/>
        <w:gridCol w:w="1559"/>
        <w:gridCol w:w="1559"/>
      </w:tblGrid>
      <w:tr w:rsidR="00254BC4" w:rsidRPr="001D10A8" w:rsidTr="00823828">
        <w:trPr>
          <w:trHeight w:val="1245"/>
          <w:jc w:val="center"/>
        </w:trPr>
        <w:tc>
          <w:tcPr>
            <w:tcW w:w="497" w:type="dxa"/>
            <w:shd w:val="clear" w:color="auto" w:fill="CCCCCC"/>
            <w:vAlign w:val="center"/>
          </w:tcPr>
          <w:p w:rsidR="00254BC4" w:rsidRPr="00336768" w:rsidRDefault="00254BC4" w:rsidP="0082382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L.p</w:t>
            </w:r>
          </w:p>
        </w:tc>
        <w:tc>
          <w:tcPr>
            <w:tcW w:w="3305" w:type="dxa"/>
            <w:shd w:val="clear" w:color="auto" w:fill="CCCCCC"/>
            <w:vAlign w:val="center"/>
          </w:tcPr>
          <w:p w:rsidR="00254BC4" w:rsidRPr="00336768" w:rsidRDefault="00254BC4" w:rsidP="0082382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254BC4" w:rsidRPr="00336768" w:rsidRDefault="00254BC4" w:rsidP="0082382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Liczba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254BC4" w:rsidRPr="00336768" w:rsidRDefault="00254BC4" w:rsidP="0082382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Cena jednostkowa netto w złotych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254BC4" w:rsidRPr="00336768" w:rsidRDefault="00254BC4" w:rsidP="0082382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 xml:space="preserve">Stawka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>VAT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254BC4" w:rsidRPr="00336768" w:rsidRDefault="00254BC4" w:rsidP="0082382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Cena jednostkowa brutto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złotych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254BC4" w:rsidRPr="00336768" w:rsidRDefault="00254BC4" w:rsidP="0082382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Wartość brutto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złotych</w:t>
            </w:r>
          </w:p>
        </w:tc>
      </w:tr>
      <w:tr w:rsidR="00254BC4" w:rsidRPr="001D10A8" w:rsidTr="00823828">
        <w:trPr>
          <w:trHeight w:val="403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6 = [ 4 ] + 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 xml:space="preserve"> = [ 3 x 6 ]</w:t>
            </w: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3305" w:type="dxa"/>
            <w:shd w:val="clear" w:color="auto" w:fill="auto"/>
          </w:tcPr>
          <w:p w:rsidR="00254BC4" w:rsidRPr="00254BC4" w:rsidRDefault="00254BC4" w:rsidP="00A13D1E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color w:val="000000"/>
                <w:sz w:val="18"/>
                <w:szCs w:val="18"/>
              </w:rPr>
              <w:t>Komputer stacjonarny:</w:t>
            </w:r>
            <w:r w:rsidRPr="00254B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4BC4">
              <w:rPr>
                <w:rFonts w:ascii="Cambria" w:hAnsi="Cambria"/>
                <w:color w:val="000000"/>
                <w:sz w:val="18"/>
                <w:szCs w:val="18"/>
              </w:rPr>
              <w:t>Jednostka centralna. Min. 3470 SFF i3-8100/4GB/1TB/UHD630/DVD/10PR 3YNBD</w:t>
            </w:r>
          </w:p>
          <w:p w:rsidR="00254BC4" w:rsidRPr="00254BC4" w:rsidRDefault="00254BC4" w:rsidP="00A13D1E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  <w:p w:rsidR="00254BC4" w:rsidRPr="00254BC4" w:rsidRDefault="00254BC4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t>producent …………………….……………….*</w:t>
            </w:r>
          </w:p>
          <w:p w:rsidR="00254BC4" w:rsidRPr="00254BC4" w:rsidRDefault="00254BC4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  <w:t>model …………………………………….…….*,</w:t>
            </w:r>
          </w:p>
          <w:p w:rsidR="00254BC4" w:rsidRPr="00254BC4" w:rsidRDefault="00254BC4" w:rsidP="00A13D1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Default="00254BC4" w:rsidP="009F496C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418" w:type="dxa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BC4" w:rsidRPr="002A00C4" w:rsidRDefault="00254BC4" w:rsidP="00A13D1E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254BC4" w:rsidRPr="00336768" w:rsidRDefault="00254BC4" w:rsidP="00A13D1E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C4" w:rsidRDefault="00254BC4" w:rsidP="00A13D1E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  <w:p w:rsidR="00254BC4" w:rsidRPr="00336768" w:rsidRDefault="00254BC4" w:rsidP="00A13D1E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3305" w:type="dxa"/>
            <w:shd w:val="clear" w:color="auto" w:fill="auto"/>
          </w:tcPr>
          <w:p w:rsidR="00254BC4" w:rsidRPr="00254BC4" w:rsidRDefault="00254BC4" w:rsidP="00A13D1E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color w:val="000000"/>
                <w:sz w:val="18"/>
                <w:szCs w:val="18"/>
              </w:rPr>
              <w:t xml:space="preserve">Komputer stacjonarny: Jednostka centralna. Min. 3670 MT i5-8400/8GB/128GBSSD+1TB/DVDRW/Intel UHD630/Wi-Fi/BT/10P 3YNBD </w:t>
            </w:r>
          </w:p>
          <w:p w:rsidR="00254BC4" w:rsidRPr="00254BC4" w:rsidRDefault="00254BC4" w:rsidP="00A13D1E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  <w:p w:rsidR="00254BC4" w:rsidRPr="00254BC4" w:rsidRDefault="00254BC4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t>producent …………………….……………….*</w:t>
            </w:r>
          </w:p>
          <w:p w:rsidR="00254BC4" w:rsidRPr="00254BC4" w:rsidRDefault="00254BC4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  <w:t>model …………………………………….…….*,</w:t>
            </w:r>
          </w:p>
          <w:p w:rsidR="00254BC4" w:rsidRPr="00254BC4" w:rsidRDefault="00254BC4" w:rsidP="00A13D1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BC4" w:rsidRPr="00336768" w:rsidRDefault="00254BC4" w:rsidP="00A13D1E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3305" w:type="dxa"/>
            <w:shd w:val="clear" w:color="auto" w:fill="auto"/>
          </w:tcPr>
          <w:p w:rsidR="00254BC4" w:rsidRPr="00254BC4" w:rsidRDefault="00254BC4" w:rsidP="00A13D1E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color w:val="000000"/>
                <w:sz w:val="18"/>
                <w:szCs w:val="18"/>
              </w:rPr>
              <w:t>Komputer stacjonarny: Jednostka centralna. Min. 3670 MT i5-8400/8GB/256SSD/NVMe/DVDRW/ Intel UHD630/Wi-Fi/BT/10P 3YNBD</w:t>
            </w:r>
          </w:p>
          <w:p w:rsidR="00254BC4" w:rsidRPr="00254BC4" w:rsidRDefault="00254BC4" w:rsidP="00A13D1E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  <w:p w:rsidR="00254BC4" w:rsidRPr="00254BC4" w:rsidRDefault="00254BC4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t>producent …………………….……………….*</w:t>
            </w:r>
          </w:p>
          <w:p w:rsidR="00254BC4" w:rsidRPr="00254BC4" w:rsidRDefault="00254BC4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  <w:t>model …………………………………….…….*,</w:t>
            </w:r>
          </w:p>
          <w:p w:rsidR="00254BC4" w:rsidRPr="00254BC4" w:rsidRDefault="00254BC4" w:rsidP="00A13D1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BC4" w:rsidRPr="00336768" w:rsidRDefault="00254BC4" w:rsidP="00A13D1E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3305" w:type="dxa"/>
            <w:shd w:val="clear" w:color="auto" w:fill="auto"/>
          </w:tcPr>
          <w:p w:rsidR="00254BC4" w:rsidRPr="00254BC4" w:rsidRDefault="00254BC4" w:rsidP="00A13D1E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color w:val="000000"/>
                <w:sz w:val="18"/>
                <w:szCs w:val="18"/>
              </w:rPr>
              <w:t>Monitor:  Min. E2216HV 21,5'' (54,6cm) 1920x1080 at 60Hz VGA 3YPPG</w:t>
            </w:r>
          </w:p>
          <w:p w:rsidR="00254BC4" w:rsidRPr="00254BC4" w:rsidRDefault="00254BC4" w:rsidP="009F496C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t>producent …………………….……………….*</w:t>
            </w:r>
          </w:p>
          <w:p w:rsidR="00254BC4" w:rsidRPr="00254BC4" w:rsidRDefault="00254BC4" w:rsidP="009F496C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  <w:t>model …………………………………….…….*,</w:t>
            </w:r>
          </w:p>
          <w:p w:rsidR="00254BC4" w:rsidRPr="00254BC4" w:rsidRDefault="00254BC4" w:rsidP="009F496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BC4" w:rsidRPr="00336768" w:rsidRDefault="00254BC4" w:rsidP="00A13D1E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305" w:type="dxa"/>
            <w:shd w:val="clear" w:color="auto" w:fill="auto"/>
          </w:tcPr>
          <w:p w:rsidR="00254BC4" w:rsidRPr="00254BC4" w:rsidRDefault="00254BC4" w:rsidP="00A13D1E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color w:val="000000"/>
                <w:sz w:val="18"/>
                <w:szCs w:val="18"/>
              </w:rPr>
              <w:t>Monitor:  Min. E2417H 24'' (61cm) LED VGA, DP(1920x1080) 3YPPG</w:t>
            </w:r>
          </w:p>
          <w:p w:rsidR="00254BC4" w:rsidRPr="00254BC4" w:rsidRDefault="00254BC4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t>producent …………………….……………….*</w:t>
            </w:r>
          </w:p>
          <w:p w:rsidR="00254BC4" w:rsidRPr="00254BC4" w:rsidRDefault="00254BC4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  <w:t>model …………………………………….…….*,</w:t>
            </w:r>
          </w:p>
          <w:p w:rsidR="00254BC4" w:rsidRPr="00254BC4" w:rsidRDefault="00254BC4" w:rsidP="00A13D1E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BC4" w:rsidRPr="00336768" w:rsidRDefault="00254BC4" w:rsidP="00A13D1E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3305" w:type="dxa"/>
            <w:shd w:val="clear" w:color="auto" w:fill="auto"/>
          </w:tcPr>
          <w:p w:rsidR="00254BC4" w:rsidRPr="00254BC4" w:rsidRDefault="00254BC4" w:rsidP="009F496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color w:val="000000"/>
                <w:sz w:val="18"/>
                <w:szCs w:val="18"/>
              </w:rPr>
              <w:t>Monitor:  Min. SE2417HG 24'' 16:9 LED (1920x1080) 2xHDMI VGA 1ms 3YAES</w:t>
            </w:r>
          </w:p>
          <w:p w:rsidR="00254BC4" w:rsidRPr="00254BC4" w:rsidRDefault="00254BC4" w:rsidP="009F496C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t>producent …………………….……………….*</w:t>
            </w:r>
          </w:p>
          <w:p w:rsidR="00254BC4" w:rsidRPr="00254BC4" w:rsidRDefault="00254BC4" w:rsidP="009F496C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  <w:t>model …………………………………….…….*,</w:t>
            </w:r>
          </w:p>
          <w:p w:rsidR="00254BC4" w:rsidRPr="00254BC4" w:rsidRDefault="00254BC4" w:rsidP="009F496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BC4" w:rsidRPr="00336768" w:rsidRDefault="00254BC4" w:rsidP="00A13D1E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3305" w:type="dxa"/>
            <w:shd w:val="clear" w:color="auto" w:fill="auto"/>
          </w:tcPr>
          <w:p w:rsidR="00254BC4" w:rsidRPr="00254BC4" w:rsidRDefault="0011021E" w:rsidP="00A13D1E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Zestaw g</w:t>
            </w:r>
            <w:r w:rsidR="00254BC4" w:rsidRPr="00254BC4">
              <w:rPr>
                <w:rFonts w:ascii="Cambria" w:hAnsi="Cambria"/>
                <w:color w:val="000000"/>
                <w:sz w:val="18"/>
                <w:szCs w:val="18"/>
              </w:rPr>
              <w:t>łośnik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ów</w:t>
            </w:r>
            <w:r w:rsidR="00254BC4" w:rsidRPr="00254BC4">
              <w:rPr>
                <w:rFonts w:ascii="Cambria" w:hAnsi="Cambria"/>
                <w:color w:val="000000"/>
                <w:sz w:val="18"/>
                <w:szCs w:val="18"/>
              </w:rPr>
              <w:t>:  Min. 2.0 6W RMS czarne</w:t>
            </w:r>
          </w:p>
          <w:p w:rsidR="00254BC4" w:rsidRPr="00254BC4" w:rsidRDefault="00254BC4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t>producent …………………….……………….*</w:t>
            </w:r>
          </w:p>
          <w:p w:rsidR="00254BC4" w:rsidRPr="00254BC4" w:rsidRDefault="00254BC4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  <w:t>model …………………………………….…….*,</w:t>
            </w:r>
          </w:p>
          <w:p w:rsidR="00254BC4" w:rsidRPr="00254BC4" w:rsidRDefault="00254BC4" w:rsidP="00A13D1E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Default="00254BC4" w:rsidP="009F5528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  <w:r w:rsidR="0011021E">
              <w:rPr>
                <w:rFonts w:ascii="Cambria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BC4" w:rsidRPr="00336768" w:rsidRDefault="00254BC4" w:rsidP="00A13D1E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3305" w:type="dxa"/>
            <w:shd w:val="clear" w:color="auto" w:fill="auto"/>
          </w:tcPr>
          <w:p w:rsidR="00254BC4" w:rsidRPr="00254BC4" w:rsidRDefault="00254BC4" w:rsidP="00A13D1E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color w:val="000000"/>
                <w:sz w:val="18"/>
                <w:szCs w:val="18"/>
              </w:rPr>
              <w:t>Czytnik książek ele</w:t>
            </w:r>
            <w:r w:rsidR="0011021E">
              <w:rPr>
                <w:rFonts w:ascii="Cambria" w:hAnsi="Cambria"/>
                <w:color w:val="000000"/>
                <w:sz w:val="18"/>
                <w:szCs w:val="18"/>
              </w:rPr>
              <w:t xml:space="preserve">ktronicznych: Min. </w:t>
            </w:r>
            <w:r w:rsidRPr="00254BC4">
              <w:rPr>
                <w:rFonts w:ascii="Cambria" w:hAnsi="Cambria"/>
                <w:color w:val="000000"/>
                <w:sz w:val="18"/>
                <w:szCs w:val="18"/>
              </w:rPr>
              <w:t>8GB czarny</w:t>
            </w:r>
          </w:p>
          <w:p w:rsidR="00254BC4" w:rsidRPr="00254BC4" w:rsidRDefault="00254BC4" w:rsidP="00B1510C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t>producent …………………….……………….*</w:t>
            </w:r>
          </w:p>
          <w:p w:rsidR="00254BC4" w:rsidRPr="00254BC4" w:rsidRDefault="00254BC4" w:rsidP="00B1510C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  <w:t>model …………………………………….…….*,</w:t>
            </w:r>
          </w:p>
          <w:p w:rsidR="00254BC4" w:rsidRPr="00254BC4" w:rsidRDefault="00254BC4" w:rsidP="00B1510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BC4" w:rsidRPr="00336768" w:rsidRDefault="00254BC4" w:rsidP="00A13D1E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3305" w:type="dxa"/>
            <w:shd w:val="clear" w:color="auto" w:fill="auto"/>
          </w:tcPr>
          <w:p w:rsidR="00254BC4" w:rsidRPr="00254BC4" w:rsidRDefault="00254BC4" w:rsidP="00B1510C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color w:val="000000"/>
                <w:sz w:val="18"/>
                <w:szCs w:val="18"/>
              </w:rPr>
              <w:t>Dysk zewnętrzny: Min. 2,5" 1TB USB 3.0</w:t>
            </w: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producent …………………….……………….*</w:t>
            </w:r>
          </w:p>
          <w:p w:rsidR="00254BC4" w:rsidRPr="00254BC4" w:rsidRDefault="00254BC4" w:rsidP="00B1510C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  <w:t>model …………………………………….…….*,</w:t>
            </w:r>
          </w:p>
          <w:p w:rsidR="00254BC4" w:rsidRPr="00254BC4" w:rsidRDefault="00254BC4" w:rsidP="00B1510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BC4" w:rsidRPr="00336768" w:rsidRDefault="00254BC4" w:rsidP="00A13D1E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3305" w:type="dxa"/>
            <w:shd w:val="clear" w:color="auto" w:fill="auto"/>
          </w:tcPr>
          <w:p w:rsidR="00254BC4" w:rsidRPr="00254BC4" w:rsidRDefault="00254BC4" w:rsidP="00B1510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color w:val="000000"/>
                <w:sz w:val="18"/>
                <w:szCs w:val="18"/>
              </w:rPr>
              <w:t>Urządzenie wielofunkcyjne: Druk, Ksero, Skaner. Min. druk kolor laser, rozdzielczość druku 600x600, złącze USB, złącze LAN, format A4, automatyczny druk dwustronny,  gramatura papieru 250 gm2, wi-fi, bluetooth.</w:t>
            </w:r>
          </w:p>
          <w:p w:rsidR="00254BC4" w:rsidRPr="00254BC4" w:rsidRDefault="00254BC4" w:rsidP="00B1510C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t>producent …………………….……………….*</w:t>
            </w:r>
          </w:p>
          <w:p w:rsidR="00254BC4" w:rsidRPr="00254BC4" w:rsidRDefault="00254BC4" w:rsidP="00B1510C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  <w:t>model …………………………………….…….*,</w:t>
            </w:r>
          </w:p>
          <w:p w:rsidR="00254BC4" w:rsidRPr="00254BC4" w:rsidRDefault="00254BC4" w:rsidP="00B1510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BC4" w:rsidRPr="00336768" w:rsidRDefault="00254BC4" w:rsidP="00A13D1E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3305" w:type="dxa"/>
            <w:shd w:val="clear" w:color="auto" w:fill="auto"/>
          </w:tcPr>
          <w:p w:rsidR="00254BC4" w:rsidRPr="00254BC4" w:rsidRDefault="00254BC4" w:rsidP="00B1510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color w:val="000000"/>
                <w:sz w:val="18"/>
                <w:szCs w:val="18"/>
              </w:rPr>
              <w:t>Zasilacz UPS: Min. moc [W]: 240, moc pozorna [VA]: 450, ilość gniazd z podtrzymaniem napięcia: 2</w:t>
            </w:r>
          </w:p>
          <w:p w:rsidR="00254BC4" w:rsidRPr="00254BC4" w:rsidRDefault="00254BC4" w:rsidP="00B1510C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t>producent …………………….……………….*</w:t>
            </w:r>
          </w:p>
          <w:p w:rsidR="00254BC4" w:rsidRPr="00254BC4" w:rsidRDefault="00254BC4" w:rsidP="00B1510C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  <w:t>model …………………………………….…….*,</w:t>
            </w:r>
          </w:p>
          <w:p w:rsidR="00254BC4" w:rsidRPr="00254BC4" w:rsidRDefault="00254BC4" w:rsidP="00B1510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BC4" w:rsidRPr="00336768" w:rsidRDefault="00254BC4" w:rsidP="00A13D1E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3305" w:type="dxa"/>
            <w:shd w:val="clear" w:color="auto" w:fill="auto"/>
          </w:tcPr>
          <w:p w:rsidR="00254BC4" w:rsidRPr="00254BC4" w:rsidRDefault="00254BC4" w:rsidP="00A13D1E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color w:val="000000"/>
                <w:sz w:val="18"/>
                <w:szCs w:val="18"/>
              </w:rPr>
              <w:t>Projektor multimedialny:  Min. MH535, DLP, Full HD, 3500 ANSI</w:t>
            </w:r>
          </w:p>
          <w:p w:rsidR="00254BC4" w:rsidRPr="00254BC4" w:rsidRDefault="00254BC4" w:rsidP="00A13D1E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  <w:p w:rsidR="00254BC4" w:rsidRPr="00254BC4" w:rsidRDefault="00254BC4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t>producent …………………….……………….*</w:t>
            </w:r>
          </w:p>
          <w:p w:rsidR="00254BC4" w:rsidRPr="00254BC4" w:rsidRDefault="00254BC4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  <w:t>model …………………………………….…….*,</w:t>
            </w:r>
          </w:p>
          <w:p w:rsidR="00254BC4" w:rsidRPr="00254BC4" w:rsidRDefault="00254BC4" w:rsidP="00B1510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BC4" w:rsidRPr="00E92055" w:rsidRDefault="00254BC4" w:rsidP="00A13D1E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C4" w:rsidRPr="002614D0" w:rsidRDefault="00254BC4" w:rsidP="00A13D1E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23828" w:rsidRPr="00336768" w:rsidRDefault="00254BC4" w:rsidP="00823828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  <w:r w:rsidR="00823828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8124" w:type="dxa"/>
            <w:gridSpan w:val="5"/>
            <w:shd w:val="clear" w:color="auto" w:fill="auto"/>
          </w:tcPr>
          <w:p w:rsidR="00254BC4" w:rsidRPr="00336768" w:rsidRDefault="00254BC4" w:rsidP="00823828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CENA OFERTOWA  Łączna kwota wynagrodzenia za wykonanie całości przedmiotu zamówienia</w:t>
            </w:r>
            <w:r w:rsidR="0082382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(suma wartości w kolumnie 7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wiersze 1 – </w:t>
            </w:r>
            <w:r w:rsidR="00823828">
              <w:rPr>
                <w:rFonts w:ascii="Cambria" w:hAnsi="Cambria" w:cs="Arial"/>
                <w:b/>
                <w:sz w:val="20"/>
                <w:szCs w:val="20"/>
              </w:rPr>
              <w:t>12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>):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4" w:rsidRPr="00336768" w:rsidRDefault="00254BC4" w:rsidP="00A13D1E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045CC" w:rsidRDefault="002045CC">
      <w:pPr>
        <w:rPr>
          <w:rFonts w:ascii="Times New Roman" w:hAnsi="Times New Roman" w:cs="Times New Roman"/>
          <w:sz w:val="24"/>
          <w:szCs w:val="24"/>
        </w:rPr>
      </w:pPr>
    </w:p>
    <w:p w:rsidR="00AD7739" w:rsidRDefault="00AD7739">
      <w:pPr>
        <w:rPr>
          <w:rFonts w:ascii="Times New Roman" w:hAnsi="Times New Roman" w:cs="Times New Roman"/>
          <w:sz w:val="24"/>
          <w:szCs w:val="24"/>
        </w:rPr>
      </w:pPr>
    </w:p>
    <w:p w:rsidR="00823828" w:rsidRDefault="00823828" w:rsidP="00823828">
      <w:pPr>
        <w:pStyle w:val="Tekstpodstawowy"/>
        <w:numPr>
          <w:ilvl w:val="0"/>
          <w:numId w:val="3"/>
        </w:numPr>
        <w:spacing w:line="276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823828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t>Oświadczenia</w:t>
      </w:r>
    </w:p>
    <w:p w:rsidR="00823828" w:rsidRPr="00823828" w:rsidRDefault="00823828" w:rsidP="00823828">
      <w:pPr>
        <w:pStyle w:val="Tekstpodstawowy"/>
        <w:spacing w:line="276" w:lineRule="auto"/>
        <w:ind w:left="1080"/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</w:pPr>
    </w:p>
    <w:p w:rsidR="00AD7739" w:rsidRPr="00823635" w:rsidRDefault="00AD7739" w:rsidP="00AD7739">
      <w:pPr>
        <w:pStyle w:val="Akapitzlist"/>
        <w:spacing w:line="276" w:lineRule="auto"/>
        <w:ind w:left="0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Oferuję</w:t>
      </w:r>
      <w:r w:rsidRPr="00823635">
        <w:rPr>
          <w:rFonts w:ascii="Cambria" w:hAnsi="Cambria" w:cs="Arial"/>
          <w:b/>
          <w:bCs/>
          <w:iCs/>
        </w:rPr>
        <w:t xml:space="preserve">: </w:t>
      </w:r>
    </w:p>
    <w:p w:rsidR="00AD7739" w:rsidRDefault="00AD7739" w:rsidP="00AD7739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Cs/>
        </w:rPr>
      </w:pPr>
      <w:r w:rsidRPr="00906F95">
        <w:rPr>
          <w:rFonts w:ascii="Cambria" w:hAnsi="Cambria" w:cs="Arial"/>
          <w:bCs/>
          <w:iCs/>
        </w:rPr>
        <w:t xml:space="preserve">Długość okresu gwarancji jakości na sprzęt określony w zał. Nr </w:t>
      </w:r>
      <w:r>
        <w:rPr>
          <w:rFonts w:ascii="Cambria" w:hAnsi="Cambria" w:cs="Arial"/>
          <w:bCs/>
          <w:iCs/>
        </w:rPr>
        <w:t xml:space="preserve">1 do </w:t>
      </w:r>
      <w:r w:rsidR="00823828">
        <w:rPr>
          <w:rFonts w:ascii="Cambria" w:hAnsi="Cambria" w:cs="Arial"/>
          <w:bCs/>
          <w:iCs/>
        </w:rPr>
        <w:t>zapytania ofertowego</w:t>
      </w:r>
      <w:r w:rsidRPr="00906F95">
        <w:rPr>
          <w:rFonts w:ascii="Cambria" w:hAnsi="Cambria" w:cs="Arial"/>
          <w:bCs/>
          <w:iCs/>
        </w:rPr>
        <w:t xml:space="preserve"> przez </w:t>
      </w:r>
      <w:r w:rsidRPr="00906F95">
        <w:rPr>
          <w:rFonts w:ascii="Cambria" w:hAnsi="Cambria" w:cs="Arial"/>
          <w:b/>
          <w:bCs/>
          <w:iCs/>
        </w:rPr>
        <w:t xml:space="preserve">……..….. </w:t>
      </w:r>
      <w:r>
        <w:rPr>
          <w:rFonts w:ascii="Cambria" w:hAnsi="Cambria" w:cs="Arial"/>
          <w:b/>
          <w:bCs/>
          <w:iCs/>
        </w:rPr>
        <w:t>lat</w:t>
      </w:r>
      <w:r w:rsidR="00823828">
        <w:rPr>
          <w:rFonts w:ascii="Cambria" w:hAnsi="Cambria" w:cs="Arial"/>
          <w:b/>
          <w:bCs/>
          <w:iCs/>
        </w:rPr>
        <w:t>/a</w:t>
      </w:r>
      <w:r w:rsidRPr="00906F95">
        <w:rPr>
          <w:rFonts w:ascii="Cambria" w:hAnsi="Cambria" w:cs="Arial"/>
          <w:bCs/>
          <w:iCs/>
        </w:rPr>
        <w:t xml:space="preserve"> </w:t>
      </w:r>
      <w:r w:rsidRPr="00906F95">
        <w:rPr>
          <w:rFonts w:ascii="Cambria" w:hAnsi="Cambria" w:cs="Arial"/>
          <w:b/>
          <w:bCs/>
          <w:iCs/>
        </w:rPr>
        <w:t>od dnia podpisania protokołu odbioru</w:t>
      </w:r>
      <w:r w:rsidR="00823828">
        <w:rPr>
          <w:rFonts w:ascii="Cambria" w:hAnsi="Cambria" w:cs="Arial"/>
          <w:b/>
          <w:bCs/>
          <w:iCs/>
        </w:rPr>
        <w:t xml:space="preserve"> </w:t>
      </w:r>
      <w:r w:rsidRPr="00906F95">
        <w:rPr>
          <w:rFonts w:ascii="Cambria" w:hAnsi="Cambria" w:cs="Arial"/>
          <w:b/>
          <w:bCs/>
          <w:iCs/>
        </w:rPr>
        <w:t>(bez uwag).</w:t>
      </w:r>
    </w:p>
    <w:p w:rsidR="00AD7739" w:rsidRDefault="00AD7739" w:rsidP="00AD7739">
      <w:pPr>
        <w:jc w:val="both"/>
        <w:rPr>
          <w:rFonts w:ascii="Cambria" w:hAnsi="Cambria" w:cs="Arial"/>
          <w:bCs/>
          <w:iCs/>
          <w:sz w:val="16"/>
          <w:szCs w:val="16"/>
        </w:rPr>
      </w:pPr>
    </w:p>
    <w:p w:rsidR="00AD7739" w:rsidRDefault="00AD7739" w:rsidP="00AD7739">
      <w:pPr>
        <w:rPr>
          <w:rFonts w:ascii="Cambria" w:hAnsi="Cambria" w:cs="Verdana"/>
          <w:b/>
          <w:bCs/>
        </w:rPr>
      </w:pPr>
      <w:r w:rsidRPr="008B482E">
        <w:rPr>
          <w:rFonts w:ascii="Cambria" w:hAnsi="Cambria" w:cs="Verdana"/>
          <w:b/>
          <w:bCs/>
        </w:rPr>
        <w:t xml:space="preserve">Uwaga*: minimalny okres gwarancji wymagany przez zamawiającego wynosi </w:t>
      </w:r>
      <w:r>
        <w:rPr>
          <w:rFonts w:ascii="Cambria" w:hAnsi="Cambria" w:cs="Verdana"/>
          <w:b/>
          <w:bCs/>
        </w:rPr>
        <w:t>2</w:t>
      </w:r>
      <w:r w:rsidRPr="008B482E">
        <w:rPr>
          <w:rFonts w:ascii="Cambria" w:hAnsi="Cambria" w:cs="Verdana"/>
          <w:b/>
          <w:bCs/>
        </w:rPr>
        <w:t> </w:t>
      </w:r>
      <w:r>
        <w:rPr>
          <w:rFonts w:ascii="Cambria" w:hAnsi="Cambria" w:cs="Verdana"/>
          <w:b/>
          <w:bCs/>
        </w:rPr>
        <w:t>lata</w:t>
      </w:r>
      <w:r w:rsidRPr="008B482E">
        <w:rPr>
          <w:rFonts w:ascii="Cambria" w:hAnsi="Cambria" w:cs="Verdana"/>
          <w:b/>
          <w:bCs/>
        </w:rPr>
        <w:t>.</w:t>
      </w:r>
    </w:p>
    <w:p w:rsidR="00AD7739" w:rsidRDefault="00AD7739" w:rsidP="00AD7739">
      <w:pPr>
        <w:rPr>
          <w:rFonts w:ascii="Cambria" w:hAnsi="Cambria" w:cs="Verdana"/>
          <w:b/>
          <w:bCs/>
        </w:rPr>
      </w:pPr>
    </w:p>
    <w:p w:rsidR="00AD7739" w:rsidRDefault="00AD7739" w:rsidP="00AD7739">
      <w:pPr>
        <w:rPr>
          <w:rFonts w:ascii="Cambria" w:hAnsi="Cambria" w:cs="Verdana"/>
          <w:b/>
          <w:bCs/>
        </w:rPr>
      </w:pPr>
      <w:r>
        <w:rPr>
          <w:rFonts w:ascii="Cambria" w:hAnsi="Cambria" w:cs="Verdana"/>
          <w:b/>
          <w:bCs/>
        </w:rPr>
        <w:t>Oświadczam:</w:t>
      </w:r>
    </w:p>
    <w:p w:rsidR="00AD7739" w:rsidRPr="002F2D38" w:rsidRDefault="00AD7739" w:rsidP="00AD7739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</w:t>
      </w:r>
      <w:r w:rsidR="00823828">
        <w:rPr>
          <w:rFonts w:ascii="Cambria" w:hAnsi="Cambria" w:cs="Arial"/>
          <w:iCs/>
        </w:rPr>
        <w:t>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AD7739" w:rsidRDefault="00AD7739" w:rsidP="00AD7739">
      <w:pPr>
        <w:numPr>
          <w:ilvl w:val="0"/>
          <w:numId w:val="5"/>
        </w:numPr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Oświadczam, że uważam się za związan</w:t>
      </w:r>
      <w:r>
        <w:rPr>
          <w:rFonts w:ascii="Cambria" w:hAnsi="Cambria" w:cs="Arial"/>
        </w:rPr>
        <w:t>ego</w:t>
      </w:r>
      <w:r w:rsidRPr="002F2D38">
        <w:rPr>
          <w:rFonts w:ascii="Cambria" w:hAnsi="Cambria" w:cs="Arial"/>
        </w:rPr>
        <w:t xml:space="preserve"> niniejszą ofertą przez okres </w:t>
      </w:r>
      <w:r>
        <w:rPr>
          <w:rFonts w:ascii="Cambria" w:hAnsi="Cambria" w:cs="Arial"/>
        </w:rPr>
        <w:t>14</w:t>
      </w:r>
      <w:r w:rsidRPr="002F2D38">
        <w:rPr>
          <w:rFonts w:ascii="Cambria" w:hAnsi="Cambria" w:cs="Arial"/>
        </w:rPr>
        <w:t xml:space="preserve"> dni od upływu terminu składania ofert. </w:t>
      </w:r>
    </w:p>
    <w:p w:rsidR="00AD7739" w:rsidRPr="00AD7739" w:rsidRDefault="00AD7739" w:rsidP="00AD7739">
      <w:pPr>
        <w:numPr>
          <w:ilvl w:val="0"/>
          <w:numId w:val="5"/>
        </w:numPr>
        <w:jc w:val="both"/>
        <w:rPr>
          <w:rFonts w:ascii="Cambria" w:hAnsi="Cambria" w:cs="Arial"/>
        </w:rPr>
      </w:pPr>
      <w:r w:rsidRPr="00AD7739">
        <w:rPr>
          <w:rFonts w:ascii="Cambria" w:hAnsi="Cambria" w:cs="Arial"/>
        </w:rPr>
        <w:t>Zobowiązuj</w:t>
      </w:r>
      <w:r w:rsidR="009F059F">
        <w:rPr>
          <w:rFonts w:ascii="Cambria" w:hAnsi="Cambria" w:cs="Arial"/>
        </w:rPr>
        <w:t>ę</w:t>
      </w:r>
      <w:r w:rsidRPr="00AD7739">
        <w:rPr>
          <w:rFonts w:ascii="Cambria" w:hAnsi="Cambria" w:cs="Arial"/>
        </w:rPr>
        <w:t xml:space="preserve"> się dotrzymać oferowanego terminu realizacji zamówienia.</w:t>
      </w:r>
    </w:p>
    <w:p w:rsidR="00AD7739" w:rsidRPr="002F2D38" w:rsidRDefault="00AD7739" w:rsidP="00AD7739">
      <w:pPr>
        <w:ind w:left="360"/>
        <w:jc w:val="both"/>
        <w:rPr>
          <w:rFonts w:ascii="Cambria" w:hAnsi="Cambria" w:cs="Arial"/>
        </w:rPr>
      </w:pPr>
    </w:p>
    <w:p w:rsidR="00AD7739" w:rsidRDefault="00AD7739" w:rsidP="00AD7739">
      <w:pPr>
        <w:rPr>
          <w:rFonts w:ascii="Times New Roman" w:hAnsi="Times New Roman" w:cs="Times New Roman"/>
        </w:rPr>
      </w:pPr>
    </w:p>
    <w:p w:rsidR="009F059F" w:rsidRDefault="009F059F" w:rsidP="00AD7739">
      <w:pPr>
        <w:rPr>
          <w:rFonts w:ascii="Times New Roman" w:hAnsi="Times New Roman" w:cs="Times New Roman"/>
        </w:rPr>
      </w:pPr>
    </w:p>
    <w:p w:rsidR="009F059F" w:rsidRDefault="009F059F" w:rsidP="00AD7739">
      <w:pPr>
        <w:rPr>
          <w:rFonts w:ascii="Times New Roman" w:hAnsi="Times New Roman" w:cs="Times New Roman"/>
        </w:rPr>
      </w:pPr>
    </w:p>
    <w:p w:rsidR="00AD7739" w:rsidRDefault="00AD7739" w:rsidP="00AD7739">
      <w:pPr>
        <w:rPr>
          <w:rFonts w:ascii="Times New Roman" w:hAnsi="Times New Roman" w:cs="Times New Roman"/>
        </w:rPr>
      </w:pPr>
    </w:p>
    <w:p w:rsidR="00AD7739" w:rsidRDefault="00AD7739" w:rsidP="00AD773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5133"/>
      </w:tblGrid>
      <w:tr w:rsidR="00AD7739" w:rsidRPr="00097E29" w:rsidTr="00AD7739">
        <w:trPr>
          <w:trHeight w:val="82"/>
        </w:trPr>
        <w:tc>
          <w:tcPr>
            <w:tcW w:w="6462" w:type="dxa"/>
          </w:tcPr>
          <w:p w:rsidR="00AD7739" w:rsidRPr="005A036D" w:rsidRDefault="00AD7739" w:rsidP="00A13D1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AD7739" w:rsidRPr="005A036D" w:rsidRDefault="00AD7739" w:rsidP="00A13D1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6656" w:type="dxa"/>
          </w:tcPr>
          <w:p w:rsidR="00AD7739" w:rsidRPr="005A036D" w:rsidRDefault="00AD7739" w:rsidP="00A13D1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AD7739" w:rsidRPr="00FC409E" w:rsidRDefault="00AD7739" w:rsidP="00A13D1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AD7739" w:rsidRPr="005A036D" w:rsidRDefault="00AD7739" w:rsidP="00A13D1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  <w:tr w:rsidR="00AD7739" w:rsidRPr="00097E29" w:rsidTr="00AD7739">
        <w:trPr>
          <w:trHeight w:val="82"/>
        </w:trPr>
        <w:tc>
          <w:tcPr>
            <w:tcW w:w="6462" w:type="dxa"/>
          </w:tcPr>
          <w:p w:rsidR="00AD7739" w:rsidRPr="005A036D" w:rsidRDefault="00AD7739" w:rsidP="00A13D1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</w:tc>
        <w:tc>
          <w:tcPr>
            <w:tcW w:w="6656" w:type="dxa"/>
          </w:tcPr>
          <w:p w:rsidR="00AD7739" w:rsidRPr="005A036D" w:rsidRDefault="00AD7739" w:rsidP="00A13D1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</w:tc>
      </w:tr>
    </w:tbl>
    <w:p w:rsidR="00AD7739" w:rsidRPr="00AD7739" w:rsidRDefault="00AD7739" w:rsidP="00AD7739">
      <w:pPr>
        <w:rPr>
          <w:rFonts w:ascii="Times New Roman" w:hAnsi="Times New Roman" w:cs="Times New Roman"/>
        </w:rPr>
      </w:pPr>
    </w:p>
    <w:sectPr w:rsidR="00AD7739" w:rsidRPr="00AD7739" w:rsidSect="00823828">
      <w:headerReference w:type="default" r:id="rId9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EF" w:rsidRDefault="002346EF" w:rsidP="009C6304">
      <w:pPr>
        <w:spacing w:line="240" w:lineRule="auto"/>
      </w:pPr>
      <w:r>
        <w:separator/>
      </w:r>
    </w:p>
  </w:endnote>
  <w:endnote w:type="continuationSeparator" w:id="1">
    <w:p w:rsidR="002346EF" w:rsidRDefault="002346EF" w:rsidP="009C6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EF" w:rsidRDefault="002346EF" w:rsidP="009C6304">
      <w:pPr>
        <w:spacing w:line="240" w:lineRule="auto"/>
      </w:pPr>
      <w:r>
        <w:separator/>
      </w:r>
    </w:p>
  </w:footnote>
  <w:footnote w:type="continuationSeparator" w:id="1">
    <w:p w:rsidR="002346EF" w:rsidRDefault="002346EF" w:rsidP="009C63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04" w:rsidRDefault="009C6304" w:rsidP="00096CFA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3CDC"/>
    <w:multiLevelType w:val="hybridMultilevel"/>
    <w:tmpl w:val="3A8215C8"/>
    <w:lvl w:ilvl="0" w:tplc="8F5E7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41E0E"/>
    <w:multiLevelType w:val="hybridMultilevel"/>
    <w:tmpl w:val="3C3C1B1C"/>
    <w:lvl w:ilvl="0" w:tplc="013EF4E2">
      <w:start w:val="1"/>
      <w:numFmt w:val="decimal"/>
      <w:lvlText w:val="%1."/>
      <w:lvlJc w:val="left"/>
      <w:pPr>
        <w:ind w:left="720" w:hanging="360"/>
      </w:pPr>
      <w:rPr>
        <w:rFonts w:ascii="Cambria" w:hAnsi="Cambria" w:cs="Verdan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5CC"/>
    <w:rsid w:val="0011021E"/>
    <w:rsid w:val="002045CC"/>
    <w:rsid w:val="002346EF"/>
    <w:rsid w:val="00254BC4"/>
    <w:rsid w:val="00293FCB"/>
    <w:rsid w:val="002D73A6"/>
    <w:rsid w:val="003405BD"/>
    <w:rsid w:val="00527614"/>
    <w:rsid w:val="005E051A"/>
    <w:rsid w:val="00710F1B"/>
    <w:rsid w:val="007C2B71"/>
    <w:rsid w:val="00823828"/>
    <w:rsid w:val="009C6304"/>
    <w:rsid w:val="009E2DAA"/>
    <w:rsid w:val="009F059F"/>
    <w:rsid w:val="009F496C"/>
    <w:rsid w:val="009F5528"/>
    <w:rsid w:val="00AB596E"/>
    <w:rsid w:val="00AD7739"/>
    <w:rsid w:val="00B057F7"/>
    <w:rsid w:val="00B13C0E"/>
    <w:rsid w:val="00B1510C"/>
    <w:rsid w:val="00C651EF"/>
    <w:rsid w:val="00CA704C"/>
    <w:rsid w:val="00CA7EB2"/>
    <w:rsid w:val="00D67F2E"/>
    <w:rsid w:val="00D959A9"/>
    <w:rsid w:val="00F4364A"/>
    <w:rsid w:val="00F564B2"/>
    <w:rsid w:val="00F926F6"/>
    <w:rsid w:val="00FC1769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5C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051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9C6304"/>
    <w:pPr>
      <w:spacing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rsid w:val="009C630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9C630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C630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6304"/>
  </w:style>
  <w:style w:type="character" w:customStyle="1" w:styleId="TekstpodstawowyZnak1">
    <w:name w:val="Tekst podstawowy Znak1"/>
    <w:basedOn w:val="Domylnaczcionkaakapitu"/>
    <w:link w:val="Tekstpodstawowy"/>
    <w:rsid w:val="009C630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C63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3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C6304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9C6304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C63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6304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C6304"/>
    <w:rPr>
      <w:sz w:val="24"/>
      <w:szCs w:val="24"/>
    </w:rPr>
  </w:style>
  <w:style w:type="paragraph" w:styleId="Bezodstpw">
    <w:name w:val="No Spacing"/>
    <w:link w:val="BezodstpwZnak"/>
    <w:qFormat/>
    <w:rsid w:val="00AD7739"/>
    <w:pPr>
      <w:suppressAutoHyphens/>
      <w:autoSpaceDN w:val="0"/>
      <w:spacing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rsid w:val="00AD773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59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5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5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idk.karczmiska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3BD28-0956-4434-AAC7-A0C5785C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2019-09-24T11:15:00Z</dcterms:created>
  <dcterms:modified xsi:type="dcterms:W3CDTF">2019-09-24T11:15:00Z</dcterms:modified>
</cp:coreProperties>
</file>